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2C63A" w14:textId="77777777" w:rsidR="00D5185F" w:rsidRPr="00560B3B" w:rsidRDefault="00844AF7" w:rsidP="008C134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60B3B">
        <w:rPr>
          <w:rFonts w:ascii="Arial" w:hAnsi="Arial" w:cs="Arial"/>
          <w:b/>
          <w:sz w:val="36"/>
          <w:szCs w:val="36"/>
        </w:rPr>
        <w:t>Závazný návrh na uzavření kupní smlouvy</w:t>
      </w:r>
    </w:p>
    <w:p w14:paraId="350B8FD7" w14:textId="77777777" w:rsidR="00D5185F" w:rsidRPr="00560B3B" w:rsidRDefault="00844AF7" w:rsidP="008C1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0B3B">
        <w:rPr>
          <w:rFonts w:ascii="Arial" w:hAnsi="Arial" w:cs="Arial"/>
          <w:sz w:val="24"/>
          <w:szCs w:val="24"/>
        </w:rPr>
        <w:t>podle § 1731 a násl. zákona č. 89/2012 Sb., v platném znění</w:t>
      </w:r>
    </w:p>
    <w:p w14:paraId="1799ECBF" w14:textId="77777777" w:rsidR="00D5185F" w:rsidRPr="00560B3B" w:rsidRDefault="00844AF7" w:rsidP="008C1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0B3B">
        <w:rPr>
          <w:rFonts w:ascii="Arial" w:hAnsi="Arial" w:cs="Arial"/>
          <w:sz w:val="24"/>
          <w:szCs w:val="24"/>
        </w:rPr>
        <w:t xml:space="preserve">(dále </w:t>
      </w:r>
      <w:r w:rsidR="00E1683E">
        <w:rPr>
          <w:rFonts w:ascii="Arial" w:hAnsi="Arial" w:cs="Arial"/>
          <w:sz w:val="24"/>
          <w:szCs w:val="24"/>
        </w:rPr>
        <w:t>jako</w:t>
      </w:r>
      <w:r w:rsidRPr="00560B3B">
        <w:rPr>
          <w:rFonts w:ascii="Arial" w:hAnsi="Arial" w:cs="Arial"/>
          <w:sz w:val="24"/>
          <w:szCs w:val="24"/>
        </w:rPr>
        <w:t xml:space="preserve"> „</w:t>
      </w:r>
      <w:r w:rsidRPr="00560B3B">
        <w:rPr>
          <w:rFonts w:ascii="Arial" w:hAnsi="Arial" w:cs="Arial"/>
          <w:b/>
          <w:sz w:val="24"/>
          <w:szCs w:val="24"/>
        </w:rPr>
        <w:t>nabídka</w:t>
      </w:r>
      <w:r w:rsidRPr="00560B3B">
        <w:rPr>
          <w:rFonts w:ascii="Arial" w:hAnsi="Arial" w:cs="Arial"/>
          <w:sz w:val="24"/>
          <w:szCs w:val="24"/>
        </w:rPr>
        <w:t>“)</w:t>
      </w:r>
    </w:p>
    <w:p w14:paraId="071C135D" w14:textId="77777777" w:rsidR="00D5185F" w:rsidRPr="00560B3B" w:rsidRDefault="00D5185F" w:rsidP="00D97B20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1F7E32" w14:textId="77777777" w:rsidR="00D5185F" w:rsidRPr="00560B3B" w:rsidRDefault="00844AF7" w:rsidP="00FF062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60B3B">
        <w:rPr>
          <w:rFonts w:ascii="Arial" w:hAnsi="Arial" w:cs="Arial"/>
          <w:b/>
          <w:sz w:val="20"/>
          <w:szCs w:val="20"/>
        </w:rPr>
        <w:t xml:space="preserve">Kupující: </w:t>
      </w:r>
    </w:p>
    <w:p w14:paraId="623932D5" w14:textId="77777777" w:rsidR="00D5185F" w:rsidRPr="00560B3B" w:rsidRDefault="00844AF7" w:rsidP="00FF06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Jméno a příjmení /obchodní firma: ………………………………………………</w:t>
      </w:r>
      <w:r w:rsidR="000D75ED">
        <w:rPr>
          <w:rFonts w:ascii="Arial" w:hAnsi="Arial" w:cs="Arial"/>
          <w:sz w:val="20"/>
          <w:szCs w:val="20"/>
        </w:rPr>
        <w:t>…………………………………</w:t>
      </w:r>
    </w:p>
    <w:p w14:paraId="475FFA15" w14:textId="77777777" w:rsidR="00D5185F" w:rsidRPr="00560B3B" w:rsidRDefault="00844AF7" w:rsidP="00FF06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Bytem/se sídlem:</w:t>
      </w:r>
      <w:r w:rsidR="009A42E5">
        <w:rPr>
          <w:rFonts w:ascii="Arial" w:hAnsi="Arial" w:cs="Arial"/>
          <w:sz w:val="20"/>
          <w:szCs w:val="20"/>
        </w:rPr>
        <w:t xml:space="preserve"> </w:t>
      </w:r>
      <w:r w:rsidRPr="00560B3B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0D75ED">
        <w:rPr>
          <w:rFonts w:ascii="Arial" w:hAnsi="Arial" w:cs="Arial"/>
          <w:sz w:val="20"/>
          <w:szCs w:val="20"/>
        </w:rPr>
        <w:t>.</w:t>
      </w:r>
      <w:r w:rsidRPr="00560B3B">
        <w:rPr>
          <w:rFonts w:ascii="Arial" w:hAnsi="Arial" w:cs="Arial"/>
          <w:sz w:val="20"/>
          <w:szCs w:val="20"/>
        </w:rPr>
        <w:t>………………</w:t>
      </w:r>
      <w:r w:rsidR="000D75ED">
        <w:rPr>
          <w:rFonts w:ascii="Arial" w:hAnsi="Arial" w:cs="Arial"/>
          <w:sz w:val="20"/>
          <w:szCs w:val="20"/>
        </w:rPr>
        <w:t>………………….</w:t>
      </w:r>
    </w:p>
    <w:p w14:paraId="4809D643" w14:textId="77777777" w:rsidR="00D5185F" w:rsidRPr="00560B3B" w:rsidRDefault="00844AF7" w:rsidP="00FF06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Datum nar./IČO: ………………………………………………………………</w:t>
      </w:r>
      <w:r w:rsidR="000D75ED">
        <w:rPr>
          <w:rFonts w:ascii="Arial" w:hAnsi="Arial" w:cs="Arial"/>
          <w:sz w:val="20"/>
          <w:szCs w:val="20"/>
        </w:rPr>
        <w:t>…</w:t>
      </w:r>
      <w:r w:rsidRPr="00560B3B">
        <w:rPr>
          <w:rFonts w:ascii="Arial" w:hAnsi="Arial" w:cs="Arial"/>
          <w:sz w:val="20"/>
          <w:szCs w:val="20"/>
        </w:rPr>
        <w:t>…</w:t>
      </w:r>
      <w:r w:rsidR="000D75ED">
        <w:rPr>
          <w:rFonts w:ascii="Arial" w:hAnsi="Arial" w:cs="Arial"/>
          <w:sz w:val="20"/>
          <w:szCs w:val="20"/>
        </w:rPr>
        <w:t>…………………………………</w:t>
      </w:r>
    </w:p>
    <w:p w14:paraId="3C6DB1FD" w14:textId="77777777" w:rsidR="00D5185F" w:rsidRPr="00560B3B" w:rsidRDefault="00844AF7" w:rsidP="00FF06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Telefon</w:t>
      </w:r>
      <w:r w:rsidR="000D75ED">
        <w:rPr>
          <w:rFonts w:ascii="Arial" w:hAnsi="Arial" w:cs="Arial"/>
          <w:sz w:val="20"/>
          <w:szCs w:val="20"/>
        </w:rPr>
        <w:t xml:space="preserve">: ………………………………………………. </w:t>
      </w:r>
      <w:r w:rsidRPr="00560B3B">
        <w:rPr>
          <w:rFonts w:ascii="Arial" w:hAnsi="Arial" w:cs="Arial"/>
          <w:sz w:val="20"/>
          <w:szCs w:val="20"/>
        </w:rPr>
        <w:t>Email:</w:t>
      </w:r>
      <w:r w:rsidR="000D75ED">
        <w:rPr>
          <w:rFonts w:ascii="Arial" w:hAnsi="Arial" w:cs="Arial"/>
          <w:sz w:val="20"/>
          <w:szCs w:val="20"/>
        </w:rPr>
        <w:t xml:space="preserve"> ……………….………………………………………</w:t>
      </w:r>
    </w:p>
    <w:p w14:paraId="57521518" w14:textId="77777777" w:rsidR="00D5185F" w:rsidRPr="00560B3B" w:rsidRDefault="00D5185F" w:rsidP="00FF062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3001FED" w14:textId="77777777" w:rsidR="009A42E5" w:rsidRDefault="00844AF7" w:rsidP="00FF062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60B3B">
        <w:rPr>
          <w:rFonts w:ascii="Arial" w:hAnsi="Arial" w:cs="Arial"/>
          <w:b/>
          <w:sz w:val="20"/>
          <w:szCs w:val="20"/>
        </w:rPr>
        <w:t>Adresát nabídky</w:t>
      </w:r>
    </w:p>
    <w:p w14:paraId="36D57148" w14:textId="77777777" w:rsidR="00D5185F" w:rsidRPr="00560B3B" w:rsidRDefault="009A42E5" w:rsidP="00FF062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844AF7" w:rsidRPr="00560B3B">
        <w:rPr>
          <w:rFonts w:ascii="Arial" w:hAnsi="Arial" w:cs="Arial"/>
          <w:b/>
          <w:sz w:val="20"/>
          <w:szCs w:val="20"/>
        </w:rPr>
        <w:t>rodávající:</w:t>
      </w:r>
    </w:p>
    <w:p w14:paraId="3567BB1D" w14:textId="77777777" w:rsidR="00D5185F" w:rsidRPr="009A42E5" w:rsidRDefault="00844AF7" w:rsidP="00FF062E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Jméno a příjmení: …</w:t>
      </w:r>
      <w:r w:rsidR="009A42E5">
        <w:rPr>
          <w:rFonts w:ascii="Arial" w:hAnsi="Arial" w:cs="Arial"/>
          <w:sz w:val="20"/>
          <w:szCs w:val="20"/>
        </w:rPr>
        <w:t>…………..</w:t>
      </w:r>
      <w:r w:rsidRPr="00560B3B">
        <w:rPr>
          <w:rFonts w:ascii="Arial" w:hAnsi="Arial" w:cs="Arial"/>
          <w:sz w:val="20"/>
          <w:szCs w:val="20"/>
        </w:rPr>
        <w:t>………</w:t>
      </w:r>
      <w:r w:rsidR="009A42E5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560B3B">
        <w:rPr>
          <w:rFonts w:ascii="Arial" w:hAnsi="Arial" w:cs="Arial"/>
          <w:sz w:val="20"/>
          <w:szCs w:val="20"/>
        </w:rPr>
        <w:t>Rodné číslo: …………………</w:t>
      </w:r>
    </w:p>
    <w:p w14:paraId="67821DDA" w14:textId="77777777" w:rsidR="00A46BE1" w:rsidRDefault="00844AF7" w:rsidP="00FF06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Bytem: bytem: ……………………………..</w:t>
      </w:r>
    </w:p>
    <w:p w14:paraId="05C017A1" w14:textId="77777777" w:rsidR="009A42E5" w:rsidRPr="009A42E5" w:rsidRDefault="009A42E5" w:rsidP="00FF062E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zastoupený společností </w:t>
      </w:r>
      <w:r w:rsidRPr="009A42E5">
        <w:rPr>
          <w:rFonts w:ascii="Arial" w:hAnsi="Arial" w:cs="Arial"/>
          <w:b/>
          <w:color w:val="000000"/>
          <w:sz w:val="20"/>
          <w:szCs w:val="20"/>
        </w:rPr>
        <w:t>TOP REALITY SERVIS s.r.o.</w:t>
      </w:r>
    </w:p>
    <w:p w14:paraId="35573063" w14:textId="77777777" w:rsidR="009A42E5" w:rsidRPr="00C06E65" w:rsidRDefault="009A42E5" w:rsidP="00FF062E">
      <w:pPr>
        <w:pStyle w:val="Prosttext1"/>
        <w:widowControl w:val="0"/>
        <w:spacing w:line="360" w:lineRule="auto"/>
        <w:rPr>
          <w:rFonts w:ascii="Arial" w:hAnsi="Arial" w:cs="Arial"/>
        </w:rPr>
      </w:pPr>
      <w:bookmarkStart w:id="0" w:name="_Hlk514012117"/>
      <w:r w:rsidRPr="00C06E65">
        <w:rPr>
          <w:rFonts w:ascii="Arial" w:hAnsi="Arial" w:cs="Arial"/>
        </w:rPr>
        <w:t xml:space="preserve">se sídlem Praha 1, </w:t>
      </w:r>
      <w:r w:rsidRPr="00C06E65">
        <w:rPr>
          <w:rStyle w:val="platne"/>
          <w:rFonts w:ascii="Arial" w:hAnsi="Arial" w:cs="Arial"/>
        </w:rPr>
        <w:t>Spálená 97/29</w:t>
      </w:r>
      <w:r w:rsidRPr="00C06E65">
        <w:rPr>
          <w:rFonts w:ascii="Arial" w:hAnsi="Arial" w:cs="Arial"/>
        </w:rPr>
        <w:t>, PSČ 110 00</w:t>
      </w:r>
    </w:p>
    <w:p w14:paraId="6CE828F1" w14:textId="77777777" w:rsidR="009A42E5" w:rsidRPr="00C06E65" w:rsidRDefault="009A42E5" w:rsidP="00FF062E">
      <w:pPr>
        <w:pStyle w:val="Prosttext1"/>
        <w:spacing w:line="360" w:lineRule="auto"/>
        <w:rPr>
          <w:rFonts w:ascii="Arial" w:hAnsi="Arial" w:cs="Arial"/>
        </w:rPr>
      </w:pPr>
      <w:r w:rsidRPr="00C06E65">
        <w:rPr>
          <w:rFonts w:ascii="Arial" w:hAnsi="Arial" w:cs="Arial"/>
        </w:rPr>
        <w:t>IČ: 24193844, DIČ: CZ24193844</w:t>
      </w:r>
    </w:p>
    <w:p w14:paraId="2177A3BB" w14:textId="77777777" w:rsidR="009A42E5" w:rsidRPr="009A42E5" w:rsidRDefault="009A42E5" w:rsidP="00FF062E">
      <w:pPr>
        <w:pStyle w:val="Prosttex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jež je </w:t>
      </w:r>
      <w:r w:rsidRPr="00C06E65">
        <w:rPr>
          <w:rFonts w:ascii="Arial" w:hAnsi="Arial" w:cs="Arial"/>
        </w:rPr>
        <w:t>zapsaná v </w:t>
      </w:r>
      <w:r w:rsidRPr="009A42E5">
        <w:rPr>
          <w:rFonts w:ascii="Arial" w:hAnsi="Arial" w:cs="Arial"/>
        </w:rPr>
        <w:t>obchodním rejstříku vedeném Městským soudem v Praze, oddíl C, vložka 187436</w:t>
      </w:r>
    </w:p>
    <w:bookmarkEnd w:id="0"/>
    <w:p w14:paraId="05D11248" w14:textId="32B668F5" w:rsidR="009A42E5" w:rsidRPr="009A42E5" w:rsidRDefault="00A46BE1" w:rsidP="00FF062E">
      <w:pPr>
        <w:pStyle w:val="Normln1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jejíž</w:t>
      </w:r>
      <w:proofErr w:type="gramEnd"/>
      <w:r>
        <w:rPr>
          <w:rFonts w:ascii="Arial" w:hAnsi="Arial" w:cs="Arial"/>
        </w:rPr>
        <w:t xml:space="preserve"> jménem jedná na </w:t>
      </w:r>
      <w:r w:rsidR="009A42E5" w:rsidRPr="009A42E5">
        <w:rPr>
          <w:rFonts w:ascii="Arial" w:hAnsi="Arial" w:cs="Arial"/>
        </w:rPr>
        <w:t>základě plné moci</w:t>
      </w:r>
      <w:r w:rsidR="00055D6B">
        <w:rPr>
          <w:rFonts w:ascii="Arial" w:hAnsi="Arial" w:cs="Arial"/>
        </w:rPr>
        <w:t xml:space="preserve"> Martin Slavev</w:t>
      </w:r>
    </w:p>
    <w:p w14:paraId="40B7035D" w14:textId="77777777" w:rsidR="009A42E5" w:rsidRPr="009A42E5" w:rsidRDefault="009A42E5" w:rsidP="00FF062E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A42E5">
        <w:rPr>
          <w:rFonts w:ascii="Arial" w:hAnsi="Arial" w:cs="Arial"/>
          <w:bCs/>
          <w:sz w:val="20"/>
          <w:szCs w:val="20"/>
        </w:rPr>
        <w:t>(dále jen jako „</w:t>
      </w:r>
      <w:r w:rsidRPr="009A42E5">
        <w:rPr>
          <w:rFonts w:ascii="Arial" w:hAnsi="Arial" w:cs="Arial"/>
          <w:b/>
          <w:bCs/>
          <w:sz w:val="20"/>
          <w:szCs w:val="20"/>
        </w:rPr>
        <w:t>Realitní kancelář RE/MAX Alfa</w:t>
      </w:r>
      <w:r w:rsidRPr="009A42E5">
        <w:rPr>
          <w:rFonts w:ascii="Arial" w:hAnsi="Arial" w:cs="Arial"/>
          <w:bCs/>
          <w:sz w:val="20"/>
          <w:szCs w:val="20"/>
        </w:rPr>
        <w:t>“)</w:t>
      </w:r>
    </w:p>
    <w:p w14:paraId="4808CAE5" w14:textId="77777777" w:rsidR="00D5185F" w:rsidRPr="00560B3B" w:rsidRDefault="00D5185F" w:rsidP="00FF062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45C914E" w14:textId="77777777" w:rsidR="00D5185F" w:rsidRPr="00560B3B" w:rsidRDefault="00844AF7" w:rsidP="00F065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Tímto činím vůči shora uvedenému adresátovi nabídky závaznou nabídku na uzavření kupní smlouvy, na jejímž základě na mě bude převedena nemovitost dle níže uvedené specifikace a za podmínek uvedených v této nabídce:</w:t>
      </w:r>
    </w:p>
    <w:p w14:paraId="3E3F1635" w14:textId="77777777" w:rsidR="00D5185F" w:rsidRPr="00560B3B" w:rsidRDefault="00D5185F" w:rsidP="00FF062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543C3ED" w14:textId="51BD8727" w:rsidR="00B02844" w:rsidRPr="00560B3B" w:rsidRDefault="00AE05A0" w:rsidP="00055D6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Bytová jednotka č. 146812 </w:t>
      </w:r>
      <w:r w:rsidR="00844AF7" w:rsidRPr="00560B3B">
        <w:rPr>
          <w:rFonts w:ascii="Arial" w:hAnsi="Arial" w:cs="Arial"/>
          <w:sz w:val="20"/>
          <w:szCs w:val="20"/>
        </w:rPr>
        <w:t>, k</w:t>
      </w:r>
      <w:r>
        <w:rPr>
          <w:rFonts w:ascii="Arial" w:hAnsi="Arial" w:cs="Arial"/>
          <w:sz w:val="20"/>
          <w:szCs w:val="20"/>
        </w:rPr>
        <w:t xml:space="preserve">terá se nachází v budově č.p.1468 stojící na pozemku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 612/2</w:t>
      </w:r>
      <w:r w:rsidR="00B076E3">
        <w:rPr>
          <w:rFonts w:ascii="Arial" w:hAnsi="Arial" w:cs="Arial"/>
          <w:sz w:val="20"/>
          <w:szCs w:val="20"/>
        </w:rPr>
        <w:t xml:space="preserve"> a č.612/1</w:t>
      </w:r>
      <w:bookmarkStart w:id="1" w:name="_GoBack"/>
      <w:bookmarkEnd w:id="1"/>
      <w:r w:rsidR="00844AF7" w:rsidRPr="00560B3B">
        <w:rPr>
          <w:rFonts w:ascii="Arial" w:hAnsi="Arial" w:cs="Arial"/>
          <w:sz w:val="20"/>
          <w:szCs w:val="20"/>
        </w:rPr>
        <w:t>. Vše zap</w:t>
      </w:r>
      <w:r>
        <w:rPr>
          <w:rFonts w:ascii="Arial" w:hAnsi="Arial" w:cs="Arial"/>
          <w:sz w:val="20"/>
          <w:szCs w:val="20"/>
        </w:rPr>
        <w:t>s</w:t>
      </w:r>
      <w:r w:rsidR="00B076E3">
        <w:rPr>
          <w:rFonts w:ascii="Arial" w:hAnsi="Arial" w:cs="Arial"/>
          <w:sz w:val="20"/>
          <w:szCs w:val="20"/>
        </w:rPr>
        <w:t xml:space="preserve">áno na listu vlastnictví </w:t>
      </w:r>
      <w:proofErr w:type="gramStart"/>
      <w:r w:rsidR="00B076E3">
        <w:rPr>
          <w:rFonts w:ascii="Arial" w:hAnsi="Arial" w:cs="Arial"/>
          <w:sz w:val="20"/>
          <w:szCs w:val="20"/>
        </w:rPr>
        <w:t>č.3773</w:t>
      </w:r>
      <w:proofErr w:type="gramEnd"/>
      <w:r w:rsidR="00B076E3">
        <w:rPr>
          <w:rFonts w:ascii="Arial" w:hAnsi="Arial" w:cs="Arial"/>
          <w:sz w:val="20"/>
          <w:szCs w:val="20"/>
        </w:rPr>
        <w:t xml:space="preserve"> a č. 3746</w:t>
      </w:r>
      <w:r>
        <w:rPr>
          <w:rFonts w:ascii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Holešovice</w:t>
      </w:r>
      <w:r w:rsidR="00844AF7" w:rsidRPr="00560B3B">
        <w:rPr>
          <w:rFonts w:ascii="Arial" w:hAnsi="Arial" w:cs="Arial"/>
          <w:sz w:val="20"/>
          <w:szCs w:val="20"/>
        </w:rPr>
        <w:t xml:space="preserve"> (dále jen „</w:t>
      </w:r>
      <w:r w:rsidR="00844AF7" w:rsidRPr="00560B3B">
        <w:rPr>
          <w:rFonts w:ascii="Arial" w:hAnsi="Arial" w:cs="Arial"/>
          <w:b/>
          <w:sz w:val="20"/>
          <w:szCs w:val="20"/>
        </w:rPr>
        <w:t>LV</w:t>
      </w:r>
      <w:r>
        <w:rPr>
          <w:rFonts w:ascii="Arial" w:hAnsi="Arial" w:cs="Arial"/>
          <w:sz w:val="20"/>
          <w:szCs w:val="20"/>
        </w:rPr>
        <w:t>“), obec Praha</w:t>
      </w:r>
      <w:r w:rsidR="00844AF7" w:rsidRPr="00560B3B">
        <w:rPr>
          <w:rFonts w:ascii="Arial" w:hAnsi="Arial" w:cs="Arial"/>
          <w:sz w:val="20"/>
          <w:szCs w:val="20"/>
        </w:rPr>
        <w:t>, (dále jen „</w:t>
      </w:r>
      <w:r w:rsidR="00844AF7" w:rsidRPr="00560B3B">
        <w:rPr>
          <w:rFonts w:ascii="Arial" w:hAnsi="Arial" w:cs="Arial"/>
          <w:b/>
          <w:sz w:val="20"/>
          <w:szCs w:val="20"/>
        </w:rPr>
        <w:t>nemovitost</w:t>
      </w:r>
      <w:r w:rsidR="00844AF7" w:rsidRPr="00560B3B">
        <w:rPr>
          <w:rFonts w:ascii="Arial" w:hAnsi="Arial" w:cs="Arial"/>
          <w:sz w:val="20"/>
          <w:szCs w:val="20"/>
        </w:rPr>
        <w:t>”).  K bytové jednotce náleží zákonné spoluvlastnické podíly na společných částech budovy/budov a pozemku/pozemcích. Zájemce prohlašuje, že bytová jednotka není součástí obchodního majetku.</w:t>
      </w:r>
      <w:r w:rsidR="00B02844">
        <w:rPr>
          <w:rFonts w:ascii="Arial" w:hAnsi="Arial" w:cs="Arial"/>
          <w:sz w:val="20"/>
          <w:szCs w:val="20"/>
        </w:rPr>
        <w:t xml:space="preserve"> Identifikačn</w:t>
      </w:r>
      <w:r w:rsidR="00055D6B">
        <w:rPr>
          <w:rFonts w:ascii="Arial" w:hAnsi="Arial" w:cs="Arial"/>
          <w:sz w:val="20"/>
          <w:szCs w:val="20"/>
        </w:rPr>
        <w:t xml:space="preserve">í číslo nemovitosti je: </w:t>
      </w:r>
      <w:r w:rsidR="00055D6B" w:rsidRPr="00055D6B">
        <w:rPr>
          <w:rFonts w:ascii="Arial" w:hAnsi="Arial" w:cs="Arial"/>
          <w:sz w:val="20"/>
          <w:szCs w:val="20"/>
        </w:rPr>
        <w:t>Hudečková Eliška Ing., Dl</w:t>
      </w:r>
      <w:r w:rsidR="00055D6B">
        <w:rPr>
          <w:rFonts w:ascii="Arial" w:hAnsi="Arial" w:cs="Arial"/>
          <w:sz w:val="20"/>
          <w:szCs w:val="20"/>
        </w:rPr>
        <w:t xml:space="preserve">ouhá 1121/31, České Budějovice </w:t>
      </w:r>
      <w:r w:rsidR="00055D6B" w:rsidRPr="00055D6B">
        <w:rPr>
          <w:rFonts w:ascii="Arial" w:hAnsi="Arial" w:cs="Arial"/>
          <w:sz w:val="20"/>
          <w:szCs w:val="20"/>
        </w:rPr>
        <w:t>2, 37011 České Budějovice</w:t>
      </w:r>
    </w:p>
    <w:p w14:paraId="63C01850" w14:textId="77777777" w:rsidR="00D5185F" w:rsidRPr="00560B3B" w:rsidRDefault="00D5185F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719E43" w14:textId="77777777" w:rsidR="00D5185F" w:rsidRPr="00560B3B" w:rsidRDefault="00844AF7" w:rsidP="00FF062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b/>
          <w:sz w:val="20"/>
          <w:szCs w:val="20"/>
        </w:rPr>
        <w:t>Nabízená kupní cena</w:t>
      </w:r>
    </w:p>
    <w:p w14:paraId="30D14B14" w14:textId="77777777" w:rsidR="00D5185F" w:rsidRPr="00560B3B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Za výše uvedenou nemovitost nabízím zaplacení kupní ceny ve výši ……………….…………………</w:t>
      </w:r>
      <w:r w:rsidR="008C1342">
        <w:rPr>
          <w:rFonts w:ascii="Arial" w:hAnsi="Arial" w:cs="Arial"/>
          <w:sz w:val="20"/>
          <w:szCs w:val="20"/>
        </w:rPr>
        <w:t>………</w:t>
      </w:r>
      <w:r w:rsidRPr="00560B3B">
        <w:rPr>
          <w:rFonts w:ascii="Arial" w:hAnsi="Arial" w:cs="Arial"/>
          <w:sz w:val="20"/>
          <w:szCs w:val="20"/>
        </w:rPr>
        <w:t xml:space="preserve">.. Kč </w:t>
      </w:r>
    </w:p>
    <w:p w14:paraId="683A16D4" w14:textId="77777777" w:rsidR="00D5185F" w:rsidRPr="00560B3B" w:rsidRDefault="00D5185F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8AB7AF" w14:textId="77777777" w:rsidR="00D5185F" w:rsidRPr="00560B3B" w:rsidRDefault="00844AF7" w:rsidP="00FF062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b/>
          <w:sz w:val="20"/>
          <w:szCs w:val="20"/>
        </w:rPr>
        <w:t>Rezervační záloha</w:t>
      </w:r>
    </w:p>
    <w:p w14:paraId="3FB560EF" w14:textId="40C85ED3" w:rsidR="00D5185F" w:rsidRPr="00560B3B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Na požádání prodávajícího nebo jeho zástupce se zavazuji složit rezerva</w:t>
      </w:r>
      <w:r w:rsidR="00055D6B">
        <w:rPr>
          <w:rFonts w:ascii="Arial" w:hAnsi="Arial" w:cs="Arial"/>
          <w:sz w:val="20"/>
          <w:szCs w:val="20"/>
        </w:rPr>
        <w:t>ční zálohu ve výši  5% plus DPH 21% z celkové částky</w:t>
      </w:r>
      <w:r w:rsidRPr="00560B3B">
        <w:rPr>
          <w:rFonts w:ascii="Arial" w:hAnsi="Arial" w:cs="Arial"/>
          <w:sz w:val="20"/>
          <w:szCs w:val="20"/>
        </w:rPr>
        <w:t xml:space="preserve">. </w:t>
      </w:r>
    </w:p>
    <w:p w14:paraId="2C5478AF" w14:textId="77777777" w:rsidR="00D5185F" w:rsidRPr="00560B3B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 xml:space="preserve"> </w:t>
      </w:r>
    </w:p>
    <w:p w14:paraId="3FA68C78" w14:textId="77777777" w:rsidR="00D5185F" w:rsidRPr="00560B3B" w:rsidRDefault="00844AF7" w:rsidP="00FF06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0B3B">
        <w:rPr>
          <w:rFonts w:ascii="Arial" w:hAnsi="Arial" w:cs="Arial"/>
          <w:b/>
          <w:sz w:val="20"/>
          <w:szCs w:val="20"/>
        </w:rPr>
        <w:t>Financování</w:t>
      </w:r>
    </w:p>
    <w:p w14:paraId="7367A897" w14:textId="77777777" w:rsidR="00D5185F" w:rsidRPr="00560B3B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Kupní cenu budu hradit z následujících zdrojů:</w:t>
      </w:r>
    </w:p>
    <w:p w14:paraId="6ABB9041" w14:textId="77777777" w:rsidR="00D5185F" w:rsidRPr="00560B3B" w:rsidRDefault="00D5185F" w:rsidP="00FF062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387"/>
      </w:tblGrid>
      <w:tr w:rsidR="00D5185F" w:rsidRPr="00560B3B" w14:paraId="4F9C8DC7" w14:textId="77777777" w:rsidTr="0025461C">
        <w:trPr>
          <w:trHeight w:val="454"/>
        </w:trPr>
        <w:tc>
          <w:tcPr>
            <w:tcW w:w="3510" w:type="dxa"/>
          </w:tcPr>
          <w:p w14:paraId="389A00EE" w14:textId="77777777" w:rsidR="00D5185F" w:rsidRPr="00560B3B" w:rsidRDefault="00844AF7" w:rsidP="00FF06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B3B">
              <w:rPr>
                <w:rFonts w:ascii="Arial" w:hAnsi="Arial" w:cs="Arial"/>
                <w:sz w:val="20"/>
                <w:szCs w:val="20"/>
              </w:rPr>
              <w:t>Z vlastních prostředků:</w:t>
            </w:r>
          </w:p>
        </w:tc>
        <w:tc>
          <w:tcPr>
            <w:tcW w:w="5387" w:type="dxa"/>
          </w:tcPr>
          <w:p w14:paraId="072272D8" w14:textId="77777777" w:rsidR="00D5185F" w:rsidRPr="00560B3B" w:rsidRDefault="00844AF7" w:rsidP="00FF06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B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…………………………………………………………,- Kč</w:t>
            </w:r>
          </w:p>
        </w:tc>
      </w:tr>
      <w:tr w:rsidR="00D5185F" w:rsidRPr="00560B3B" w14:paraId="36794796" w14:textId="77777777" w:rsidTr="0025461C">
        <w:trPr>
          <w:trHeight w:val="454"/>
        </w:trPr>
        <w:tc>
          <w:tcPr>
            <w:tcW w:w="3510" w:type="dxa"/>
          </w:tcPr>
          <w:p w14:paraId="43F7E5CE" w14:textId="77777777" w:rsidR="00D5185F" w:rsidRPr="00560B3B" w:rsidRDefault="00844AF7" w:rsidP="00FF062E">
            <w:pPr>
              <w:spacing w:line="36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B3B">
              <w:rPr>
                <w:rFonts w:ascii="Arial" w:hAnsi="Arial" w:cs="Arial"/>
                <w:sz w:val="20"/>
                <w:szCs w:val="20"/>
              </w:rPr>
              <w:lastRenderedPageBreak/>
              <w:t>Z hypotéčního či jiného úvěru:</w:t>
            </w:r>
          </w:p>
        </w:tc>
        <w:tc>
          <w:tcPr>
            <w:tcW w:w="5387" w:type="dxa"/>
          </w:tcPr>
          <w:p w14:paraId="1837F9DD" w14:textId="77777777" w:rsidR="00D5185F" w:rsidRPr="00560B3B" w:rsidRDefault="00844AF7" w:rsidP="00FF06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B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…………………………………………………………,- Kč</w:t>
            </w:r>
          </w:p>
        </w:tc>
      </w:tr>
    </w:tbl>
    <w:p w14:paraId="65BC1716" w14:textId="77777777" w:rsidR="00D5185F" w:rsidRPr="00560B3B" w:rsidRDefault="00D5185F" w:rsidP="00FF062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BCE9FC6" w14:textId="77777777" w:rsidR="00D5185F" w:rsidRPr="00560B3B" w:rsidRDefault="00844AF7" w:rsidP="00FF062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b/>
          <w:sz w:val="20"/>
          <w:szCs w:val="20"/>
        </w:rPr>
        <w:t>Splatnost kupní ceny</w:t>
      </w:r>
    </w:p>
    <w:p w14:paraId="40D467A4" w14:textId="77777777" w:rsidR="00D5185F" w:rsidRPr="00560B3B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 xml:space="preserve">Kupní cenu ve shora uvedené celkové výši se zavazuji zaplatit v termínu nejpozději </w:t>
      </w:r>
      <w:proofErr w:type="gramStart"/>
      <w:r w:rsidRPr="00560B3B">
        <w:rPr>
          <w:rFonts w:ascii="Arial" w:hAnsi="Arial" w:cs="Arial"/>
          <w:sz w:val="20"/>
          <w:szCs w:val="20"/>
        </w:rPr>
        <w:t>do</w:t>
      </w:r>
      <w:proofErr w:type="gramEnd"/>
      <w:r w:rsidRPr="00560B3B">
        <w:rPr>
          <w:rFonts w:ascii="Arial" w:hAnsi="Arial" w:cs="Arial"/>
          <w:sz w:val="20"/>
          <w:szCs w:val="20"/>
        </w:rPr>
        <w:t>: ……………………………………………….</w:t>
      </w:r>
    </w:p>
    <w:p w14:paraId="2F98CA08" w14:textId="77777777" w:rsidR="00D5185F" w:rsidRPr="00560B3B" w:rsidRDefault="00D5185F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8B6B60" w14:textId="77777777" w:rsidR="00D5185F" w:rsidRPr="00560B3B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Další požadavky strany kupující (</w:t>
      </w:r>
      <w:r w:rsidRPr="00560B3B">
        <w:rPr>
          <w:rFonts w:ascii="Arial" w:hAnsi="Arial" w:cs="Arial"/>
          <w:i/>
          <w:sz w:val="20"/>
          <w:szCs w:val="20"/>
        </w:rPr>
        <w:t>specifikujte, prosím, vaše další požadavky, pokud nějaké máte</w:t>
      </w:r>
      <w:r w:rsidRPr="00560B3B">
        <w:rPr>
          <w:rFonts w:ascii="Arial" w:hAnsi="Arial" w:cs="Arial"/>
          <w:sz w:val="20"/>
          <w:szCs w:val="20"/>
        </w:rPr>
        <w:t>)</w:t>
      </w:r>
    </w:p>
    <w:p w14:paraId="66A30CE0" w14:textId="77777777" w:rsidR="00D5185F" w:rsidRPr="00560B3B" w:rsidRDefault="00D5185F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1E6C3" w14:textId="77777777" w:rsidR="00D5185F" w:rsidRPr="00560B3B" w:rsidRDefault="00D5185F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5185F" w:rsidRPr="00560B3B" w14:paraId="23D2B607" w14:textId="77777777">
        <w:trPr>
          <w:trHeight w:val="567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4D6E8435" w14:textId="77777777" w:rsidR="00D5185F" w:rsidRPr="00560B3B" w:rsidRDefault="00D5185F" w:rsidP="00FF06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5F" w:rsidRPr="00560B3B" w14:paraId="790141F2" w14:textId="77777777">
        <w:trPr>
          <w:trHeight w:val="567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59DFD09" w14:textId="77777777" w:rsidR="00D5185F" w:rsidRPr="00560B3B" w:rsidRDefault="00D5185F" w:rsidP="00FF06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4BCE89" w14:textId="77777777" w:rsidR="00D5185F" w:rsidRPr="00560B3B" w:rsidRDefault="00D5185F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3F2DB8" w14:textId="46F7B5B2" w:rsidR="00D5185F" w:rsidRPr="00560B3B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 xml:space="preserve">Nabídka na uzavření kupní smlouvy je učiněna jako neodvolatelná. Jsem si plně </w:t>
      </w:r>
      <w:proofErr w:type="gramStart"/>
      <w:r w:rsidRPr="00560B3B">
        <w:rPr>
          <w:rFonts w:ascii="Arial" w:hAnsi="Arial" w:cs="Arial"/>
          <w:sz w:val="20"/>
          <w:szCs w:val="20"/>
        </w:rPr>
        <w:t>vědom(a) toho</w:t>
      </w:r>
      <w:proofErr w:type="gramEnd"/>
      <w:r w:rsidRPr="00560B3B">
        <w:rPr>
          <w:rFonts w:ascii="Arial" w:hAnsi="Arial" w:cs="Arial"/>
          <w:sz w:val="20"/>
          <w:szCs w:val="20"/>
        </w:rPr>
        <w:t xml:space="preserve">, že případná akceptace nabídky prodávajícím bude mít za následek vznik kupní smlouvy. Jsem srozuměn s tím, že takto vzniklá kupní smlouva bude závazná a její uzavření je právně vymahatelné u příslušného soudu. </w:t>
      </w:r>
    </w:p>
    <w:p w14:paraId="0DC9BE6B" w14:textId="77777777" w:rsidR="00D5185F" w:rsidRPr="00560B3B" w:rsidRDefault="00D5185F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9AC8CB" w14:textId="77777777" w:rsidR="00D5185F" w:rsidRPr="00560B3B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 xml:space="preserve">V souladu se standardním postupem zprostředkovatele prodeje se zavazuji po akceptaci této nabídky uzavřít rezervační smlouvu a kupní smlouvu s náležitostmi uvedenými v této nabídce. </w:t>
      </w:r>
    </w:p>
    <w:p w14:paraId="4015D6E2" w14:textId="77777777" w:rsidR="00D5185F" w:rsidRPr="00560B3B" w:rsidRDefault="00D5185F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E16C5A" w14:textId="39E2416C" w:rsidR="00D5185F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Mnou předkládaná nabídka j</w:t>
      </w:r>
      <w:r w:rsidR="00055D6B">
        <w:rPr>
          <w:rFonts w:ascii="Arial" w:hAnsi="Arial" w:cs="Arial"/>
          <w:sz w:val="20"/>
          <w:szCs w:val="20"/>
        </w:rPr>
        <w:t xml:space="preserve">e závazná do dne </w:t>
      </w:r>
      <w:proofErr w:type="gramStart"/>
      <w:r w:rsidR="00055D6B">
        <w:rPr>
          <w:rFonts w:ascii="Arial" w:hAnsi="Arial" w:cs="Arial"/>
          <w:sz w:val="20"/>
          <w:szCs w:val="20"/>
        </w:rPr>
        <w:t>9.6.2024</w:t>
      </w:r>
      <w:proofErr w:type="gramEnd"/>
      <w:r w:rsidRPr="00560B3B">
        <w:rPr>
          <w:rFonts w:ascii="Arial" w:hAnsi="Arial" w:cs="Arial"/>
          <w:sz w:val="20"/>
          <w:szCs w:val="20"/>
        </w:rPr>
        <w:t xml:space="preserve"> do 24 hodin.</w:t>
      </w:r>
    </w:p>
    <w:p w14:paraId="030680C8" w14:textId="77777777" w:rsidR="00BA6952" w:rsidRDefault="00BA6952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872218" w14:textId="77777777" w:rsidR="00D5185F" w:rsidRDefault="00BA6952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6952">
        <w:rPr>
          <w:rFonts w:ascii="Arial" w:hAnsi="Arial" w:cs="Arial"/>
          <w:b/>
          <w:sz w:val="20"/>
          <w:szCs w:val="20"/>
        </w:rPr>
        <w:t>Souhlasím – Nesouhlasím</w:t>
      </w:r>
      <w:r>
        <w:rPr>
          <w:rFonts w:ascii="Arial" w:hAnsi="Arial" w:cs="Arial"/>
          <w:sz w:val="20"/>
          <w:szCs w:val="20"/>
        </w:rPr>
        <w:t xml:space="preserve"> (</w:t>
      </w:r>
      <w:r w:rsidRPr="00BA6952">
        <w:rPr>
          <w:rFonts w:ascii="Arial" w:hAnsi="Arial" w:cs="Arial"/>
          <w:i/>
          <w:sz w:val="20"/>
          <w:szCs w:val="20"/>
        </w:rPr>
        <w:t>nehodící se škrtněte</w:t>
      </w:r>
      <w:r>
        <w:rPr>
          <w:rFonts w:ascii="Arial" w:hAnsi="Arial" w:cs="Arial"/>
          <w:sz w:val="20"/>
          <w:szCs w:val="20"/>
        </w:rPr>
        <w:t xml:space="preserve">), aby mě </w:t>
      </w:r>
      <w:r w:rsidR="009A42E5">
        <w:rPr>
          <w:rFonts w:ascii="Arial" w:hAnsi="Arial" w:cs="Arial"/>
          <w:sz w:val="20"/>
          <w:szCs w:val="20"/>
        </w:rPr>
        <w:t xml:space="preserve">Realitní </w:t>
      </w:r>
      <w:r>
        <w:rPr>
          <w:rFonts w:ascii="Arial" w:hAnsi="Arial" w:cs="Arial"/>
          <w:sz w:val="20"/>
          <w:szCs w:val="20"/>
        </w:rPr>
        <w:t>kancelář RE/MAX Alfa</w:t>
      </w:r>
      <w:r w:rsidR="009A42E5">
        <w:rPr>
          <w:rFonts w:ascii="Arial" w:hAnsi="Arial" w:cs="Arial"/>
          <w:sz w:val="20"/>
          <w:szCs w:val="20"/>
        </w:rPr>
        <w:t xml:space="preserve"> </w:t>
      </w:r>
      <w:r w:rsidRPr="005A1249">
        <w:rPr>
          <w:rFonts w:ascii="Arial" w:hAnsi="Arial" w:cs="Arial"/>
          <w:sz w:val="20"/>
          <w:szCs w:val="20"/>
        </w:rPr>
        <w:t>kontaktovala i po uplynutí závaznosti této nabídky za účelem jednání o koupi výše uvedené Nemovitosti. Za tímto účelem a za účelem potřebné archivace nabídky uděluj</w:t>
      </w:r>
      <w:r>
        <w:rPr>
          <w:rFonts w:ascii="Arial" w:hAnsi="Arial" w:cs="Arial"/>
          <w:sz w:val="20"/>
          <w:szCs w:val="20"/>
        </w:rPr>
        <w:t xml:space="preserve">i </w:t>
      </w:r>
      <w:r w:rsidRPr="005A1249">
        <w:rPr>
          <w:rFonts w:ascii="Arial" w:hAnsi="Arial" w:cs="Arial"/>
          <w:sz w:val="20"/>
          <w:szCs w:val="20"/>
        </w:rPr>
        <w:t xml:space="preserve">Kanceláři RE/MAX </w:t>
      </w:r>
      <w:r>
        <w:rPr>
          <w:rFonts w:ascii="Arial" w:hAnsi="Arial" w:cs="Arial"/>
          <w:sz w:val="20"/>
          <w:szCs w:val="20"/>
        </w:rPr>
        <w:t xml:space="preserve">Alfa </w:t>
      </w:r>
      <w:r w:rsidRPr="005A1249">
        <w:rPr>
          <w:rFonts w:ascii="Arial" w:hAnsi="Arial" w:cs="Arial"/>
          <w:sz w:val="20"/>
          <w:szCs w:val="20"/>
        </w:rPr>
        <w:t>souhlas ve smyslu zák. č. 101/2000 Sb., o ochraně osobních údajů, v platném znění se zpracováním osobních údajů po dobu,</w:t>
      </w:r>
      <w:r>
        <w:rPr>
          <w:rFonts w:ascii="Arial" w:hAnsi="Arial" w:cs="Arial"/>
          <w:sz w:val="20"/>
          <w:szCs w:val="20"/>
        </w:rPr>
        <w:t xml:space="preserve"> </w:t>
      </w:r>
      <w:r w:rsidRPr="005A1249">
        <w:rPr>
          <w:rFonts w:ascii="Arial" w:hAnsi="Arial" w:cs="Arial"/>
          <w:sz w:val="20"/>
          <w:szCs w:val="20"/>
        </w:rPr>
        <w:t>po kterou je Nemovitost nabízena. Osobní údaje budou zpracovávány přímo Kanceláří RE/MAX, a to automatizovaným i manuálním způsobem. Osobní údaje budou zpřístupněny prodávajícímu Nemovitosti a osobám spolupracujícím s Kanceláří RE/MAX (realitním makléřům). Osobní údaje poskytuj</w:t>
      </w:r>
      <w:r>
        <w:rPr>
          <w:rFonts w:ascii="Arial" w:hAnsi="Arial" w:cs="Arial"/>
          <w:sz w:val="20"/>
          <w:szCs w:val="20"/>
        </w:rPr>
        <w:t xml:space="preserve">i </w:t>
      </w:r>
      <w:r w:rsidRPr="005A1249">
        <w:rPr>
          <w:rFonts w:ascii="Arial" w:hAnsi="Arial" w:cs="Arial"/>
          <w:sz w:val="20"/>
          <w:szCs w:val="20"/>
        </w:rPr>
        <w:t xml:space="preserve">dobrovolně a </w:t>
      </w:r>
      <w:r w:rsidR="009A42E5">
        <w:rPr>
          <w:rFonts w:ascii="Arial" w:hAnsi="Arial" w:cs="Arial"/>
          <w:sz w:val="20"/>
          <w:szCs w:val="20"/>
        </w:rPr>
        <w:t xml:space="preserve">jsem srozuměn s mým právem k </w:t>
      </w:r>
      <w:r w:rsidRPr="005A1249">
        <w:rPr>
          <w:rFonts w:ascii="Arial" w:hAnsi="Arial" w:cs="Arial"/>
          <w:sz w:val="20"/>
          <w:szCs w:val="20"/>
        </w:rPr>
        <w:t>přístupu k osobním údajům</w:t>
      </w:r>
      <w:r w:rsidR="009A42E5">
        <w:rPr>
          <w:rFonts w:ascii="Arial" w:hAnsi="Arial" w:cs="Arial"/>
          <w:sz w:val="20"/>
          <w:szCs w:val="20"/>
        </w:rPr>
        <w:t xml:space="preserve">, </w:t>
      </w:r>
      <w:r w:rsidRPr="005A1249">
        <w:rPr>
          <w:rFonts w:ascii="Arial" w:hAnsi="Arial" w:cs="Arial"/>
          <w:sz w:val="20"/>
          <w:szCs w:val="20"/>
        </w:rPr>
        <w:t>na jejich opravu a další práva uvedená v § 21 zákona o ochraně osobních údajů.</w:t>
      </w:r>
    </w:p>
    <w:p w14:paraId="7A33B75A" w14:textId="77777777" w:rsidR="009A42E5" w:rsidRPr="00560B3B" w:rsidRDefault="009A42E5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0DF73A" w14:textId="77777777" w:rsidR="00D5185F" w:rsidRPr="00560B3B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>V Praze dne ……………………………………..</w:t>
      </w:r>
    </w:p>
    <w:p w14:paraId="0BD2258B" w14:textId="77777777" w:rsidR="00D5185F" w:rsidRPr="00560B3B" w:rsidRDefault="00844AF7" w:rsidP="00FF06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0B3B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5185F" w:rsidRPr="00560B3B" w14:paraId="7A8EC50C" w14:textId="77777777">
        <w:tc>
          <w:tcPr>
            <w:tcW w:w="3936" w:type="dxa"/>
          </w:tcPr>
          <w:p w14:paraId="17F70530" w14:textId="77777777" w:rsidR="00D5185F" w:rsidRPr="00560B3B" w:rsidRDefault="00D5185F" w:rsidP="00FF06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5F" w:rsidRPr="00560B3B" w14:paraId="3B54B184" w14:textId="77777777">
        <w:tc>
          <w:tcPr>
            <w:tcW w:w="3936" w:type="dxa"/>
          </w:tcPr>
          <w:p w14:paraId="522A498E" w14:textId="77777777" w:rsidR="009A42E5" w:rsidRPr="00560B3B" w:rsidRDefault="00844AF7" w:rsidP="00FF06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3B">
              <w:rPr>
                <w:rFonts w:ascii="Arial" w:hAnsi="Arial" w:cs="Arial"/>
                <w:sz w:val="20"/>
                <w:szCs w:val="20"/>
              </w:rPr>
              <w:t xml:space="preserve">kupující </w:t>
            </w:r>
          </w:p>
        </w:tc>
      </w:tr>
    </w:tbl>
    <w:p w14:paraId="3B2AE221" w14:textId="77777777" w:rsidR="00D5185F" w:rsidRDefault="00D5185F" w:rsidP="00FF062E">
      <w:pPr>
        <w:spacing w:after="0" w:line="360" w:lineRule="auto"/>
        <w:rPr>
          <w:rFonts w:ascii="Arial" w:hAnsi="Arial" w:cs="Arial"/>
        </w:rPr>
      </w:pPr>
    </w:p>
    <w:p w14:paraId="7731E945" w14:textId="77777777" w:rsidR="004775A4" w:rsidRDefault="004775A4" w:rsidP="00FF062E">
      <w:pPr>
        <w:spacing w:after="0" w:line="360" w:lineRule="auto"/>
        <w:rPr>
          <w:rFonts w:ascii="Arial" w:hAnsi="Arial" w:cs="Arial"/>
        </w:rPr>
      </w:pPr>
    </w:p>
    <w:p w14:paraId="50CF01BD" w14:textId="77777777" w:rsidR="004775A4" w:rsidRDefault="004775A4" w:rsidP="00FF062E">
      <w:pPr>
        <w:spacing w:after="0" w:line="360" w:lineRule="auto"/>
        <w:rPr>
          <w:rFonts w:ascii="Arial" w:hAnsi="Arial" w:cs="Arial"/>
        </w:rPr>
      </w:pPr>
    </w:p>
    <w:p w14:paraId="30828B4C" w14:textId="77777777" w:rsidR="004775A4" w:rsidRDefault="004775A4" w:rsidP="00FF062E">
      <w:pPr>
        <w:spacing w:after="0" w:line="360" w:lineRule="auto"/>
        <w:rPr>
          <w:rFonts w:ascii="Arial" w:hAnsi="Arial" w:cs="Arial"/>
        </w:rPr>
      </w:pPr>
    </w:p>
    <w:p w14:paraId="1B26C212" w14:textId="77777777" w:rsidR="004775A4" w:rsidRDefault="004775A4" w:rsidP="00FF062E">
      <w:pPr>
        <w:spacing w:after="0" w:line="360" w:lineRule="auto"/>
        <w:rPr>
          <w:rFonts w:ascii="Arial" w:hAnsi="Arial" w:cs="Arial"/>
        </w:rPr>
      </w:pPr>
    </w:p>
    <w:p w14:paraId="38EFEFC0" w14:textId="77777777" w:rsidR="004775A4" w:rsidRPr="00560B3B" w:rsidRDefault="004775A4" w:rsidP="00FF062E">
      <w:pPr>
        <w:spacing w:after="0" w:line="360" w:lineRule="auto"/>
        <w:rPr>
          <w:rFonts w:ascii="Arial" w:hAnsi="Arial" w:cs="Arial"/>
        </w:rPr>
      </w:pPr>
    </w:p>
    <w:sectPr w:rsidR="004775A4" w:rsidRPr="00560B3B" w:rsidSect="009A42E5">
      <w:pgSz w:w="11906" w:h="16838"/>
      <w:pgMar w:top="1021" w:right="1021" w:bottom="102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4BB"/>
    <w:multiLevelType w:val="hybridMultilevel"/>
    <w:tmpl w:val="0936DCD6"/>
    <w:lvl w:ilvl="0" w:tplc="8CD67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AE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21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E4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8D2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2B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E2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4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28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555A"/>
    <w:multiLevelType w:val="hybridMultilevel"/>
    <w:tmpl w:val="DA56B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0593"/>
    <w:multiLevelType w:val="hybridMultilevel"/>
    <w:tmpl w:val="30AEE0A4"/>
    <w:lvl w:ilvl="0" w:tplc="6F0EDD02">
      <w:start w:val="1"/>
      <w:numFmt w:val="decimal"/>
      <w:lvlText w:val="%1."/>
      <w:lvlJc w:val="left"/>
      <w:pPr>
        <w:ind w:left="360" w:hanging="360"/>
      </w:pPr>
    </w:lvl>
    <w:lvl w:ilvl="1" w:tplc="14D23B6E">
      <w:start w:val="1"/>
      <w:numFmt w:val="lowerLetter"/>
      <w:lvlText w:val="%2."/>
      <w:lvlJc w:val="left"/>
      <w:pPr>
        <w:ind w:left="1080" w:hanging="360"/>
      </w:pPr>
    </w:lvl>
    <w:lvl w:ilvl="2" w:tplc="50B6C2BC">
      <w:start w:val="1"/>
      <w:numFmt w:val="lowerRoman"/>
      <w:lvlText w:val="%3."/>
      <w:lvlJc w:val="right"/>
      <w:pPr>
        <w:ind w:left="1800" w:hanging="180"/>
      </w:pPr>
    </w:lvl>
    <w:lvl w:ilvl="3" w:tplc="5C34B920">
      <w:start w:val="1"/>
      <w:numFmt w:val="decimal"/>
      <w:lvlText w:val="%4."/>
      <w:lvlJc w:val="left"/>
      <w:pPr>
        <w:ind w:left="2520" w:hanging="360"/>
      </w:pPr>
    </w:lvl>
    <w:lvl w:ilvl="4" w:tplc="9426E098">
      <w:start w:val="1"/>
      <w:numFmt w:val="lowerLetter"/>
      <w:lvlText w:val="%5."/>
      <w:lvlJc w:val="left"/>
      <w:pPr>
        <w:ind w:left="3240" w:hanging="360"/>
      </w:pPr>
    </w:lvl>
    <w:lvl w:ilvl="5" w:tplc="D81A05BA">
      <w:start w:val="1"/>
      <w:numFmt w:val="lowerRoman"/>
      <w:lvlText w:val="%6."/>
      <w:lvlJc w:val="right"/>
      <w:pPr>
        <w:ind w:left="3960" w:hanging="180"/>
      </w:pPr>
    </w:lvl>
    <w:lvl w:ilvl="6" w:tplc="1A9AE432">
      <w:start w:val="1"/>
      <w:numFmt w:val="decimal"/>
      <w:lvlText w:val="%7."/>
      <w:lvlJc w:val="left"/>
      <w:pPr>
        <w:ind w:left="4680" w:hanging="360"/>
      </w:pPr>
    </w:lvl>
    <w:lvl w:ilvl="7" w:tplc="D66A5778">
      <w:start w:val="1"/>
      <w:numFmt w:val="lowerLetter"/>
      <w:lvlText w:val="%8."/>
      <w:lvlJc w:val="left"/>
      <w:pPr>
        <w:ind w:left="5400" w:hanging="360"/>
      </w:pPr>
    </w:lvl>
    <w:lvl w:ilvl="8" w:tplc="FAA422E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C3A85"/>
    <w:multiLevelType w:val="hybridMultilevel"/>
    <w:tmpl w:val="91BAFA06"/>
    <w:lvl w:ilvl="0" w:tplc="7A4C3B36">
      <w:start w:val="1"/>
      <w:numFmt w:val="decimal"/>
      <w:lvlText w:val="%1."/>
      <w:lvlJc w:val="left"/>
      <w:pPr>
        <w:ind w:left="360" w:hanging="360"/>
      </w:pPr>
    </w:lvl>
    <w:lvl w:ilvl="1" w:tplc="DC46F9A2">
      <w:start w:val="1"/>
      <w:numFmt w:val="lowerLetter"/>
      <w:lvlText w:val="%2."/>
      <w:lvlJc w:val="left"/>
      <w:pPr>
        <w:ind w:left="1080" w:hanging="360"/>
      </w:pPr>
    </w:lvl>
    <w:lvl w:ilvl="2" w:tplc="84ECE048">
      <w:start w:val="1"/>
      <w:numFmt w:val="lowerRoman"/>
      <w:lvlText w:val="%3."/>
      <w:lvlJc w:val="right"/>
      <w:pPr>
        <w:ind w:left="1800" w:hanging="180"/>
      </w:pPr>
    </w:lvl>
    <w:lvl w:ilvl="3" w:tplc="CF765A94">
      <w:start w:val="1"/>
      <w:numFmt w:val="decimal"/>
      <w:lvlText w:val="%4."/>
      <w:lvlJc w:val="left"/>
      <w:pPr>
        <w:ind w:left="2520" w:hanging="360"/>
      </w:pPr>
    </w:lvl>
    <w:lvl w:ilvl="4" w:tplc="496C4006">
      <w:start w:val="1"/>
      <w:numFmt w:val="lowerLetter"/>
      <w:lvlText w:val="%5."/>
      <w:lvlJc w:val="left"/>
      <w:pPr>
        <w:ind w:left="3240" w:hanging="360"/>
      </w:pPr>
    </w:lvl>
    <w:lvl w:ilvl="5" w:tplc="A678F104">
      <w:start w:val="1"/>
      <w:numFmt w:val="lowerRoman"/>
      <w:lvlText w:val="%6."/>
      <w:lvlJc w:val="right"/>
      <w:pPr>
        <w:ind w:left="3960" w:hanging="180"/>
      </w:pPr>
    </w:lvl>
    <w:lvl w:ilvl="6" w:tplc="ED50D5D0">
      <w:start w:val="1"/>
      <w:numFmt w:val="decimal"/>
      <w:lvlText w:val="%7."/>
      <w:lvlJc w:val="left"/>
      <w:pPr>
        <w:ind w:left="4680" w:hanging="360"/>
      </w:pPr>
    </w:lvl>
    <w:lvl w:ilvl="7" w:tplc="1CC8962A">
      <w:start w:val="1"/>
      <w:numFmt w:val="lowerLetter"/>
      <w:lvlText w:val="%8."/>
      <w:lvlJc w:val="left"/>
      <w:pPr>
        <w:ind w:left="5400" w:hanging="360"/>
      </w:pPr>
    </w:lvl>
    <w:lvl w:ilvl="8" w:tplc="45FEA85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1455A"/>
    <w:multiLevelType w:val="hybridMultilevel"/>
    <w:tmpl w:val="AECC4E1A"/>
    <w:lvl w:ilvl="0" w:tplc="A1C45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C1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4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4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C2D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08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E7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62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04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6B9B"/>
    <w:multiLevelType w:val="hybridMultilevel"/>
    <w:tmpl w:val="D604DBFC"/>
    <w:lvl w:ilvl="0" w:tplc="D91EF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41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04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A8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C19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A3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2E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A8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03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8785D"/>
    <w:multiLevelType w:val="hybridMultilevel"/>
    <w:tmpl w:val="AA6C7C74"/>
    <w:lvl w:ilvl="0" w:tplc="F1EED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E4A98">
      <w:start w:val="1"/>
      <w:numFmt w:val="lowerLetter"/>
      <w:lvlText w:val="%2."/>
      <w:lvlJc w:val="left"/>
      <w:pPr>
        <w:ind w:left="1440" w:hanging="360"/>
      </w:pPr>
    </w:lvl>
    <w:lvl w:ilvl="2" w:tplc="13806D48">
      <w:start w:val="1"/>
      <w:numFmt w:val="lowerRoman"/>
      <w:lvlText w:val="%3."/>
      <w:lvlJc w:val="right"/>
      <w:pPr>
        <w:ind w:left="2160" w:hanging="180"/>
      </w:pPr>
    </w:lvl>
    <w:lvl w:ilvl="3" w:tplc="C40480FE">
      <w:start w:val="1"/>
      <w:numFmt w:val="decimal"/>
      <w:lvlText w:val="%4."/>
      <w:lvlJc w:val="left"/>
      <w:pPr>
        <w:ind w:left="2880" w:hanging="360"/>
      </w:pPr>
    </w:lvl>
    <w:lvl w:ilvl="4" w:tplc="03448A40">
      <w:start w:val="1"/>
      <w:numFmt w:val="lowerLetter"/>
      <w:lvlText w:val="%5."/>
      <w:lvlJc w:val="left"/>
      <w:pPr>
        <w:ind w:left="3600" w:hanging="360"/>
      </w:pPr>
    </w:lvl>
    <w:lvl w:ilvl="5" w:tplc="3FEEECF4">
      <w:start w:val="1"/>
      <w:numFmt w:val="lowerRoman"/>
      <w:lvlText w:val="%6."/>
      <w:lvlJc w:val="right"/>
      <w:pPr>
        <w:ind w:left="4320" w:hanging="180"/>
      </w:pPr>
    </w:lvl>
    <w:lvl w:ilvl="6" w:tplc="0412703A">
      <w:start w:val="1"/>
      <w:numFmt w:val="decimal"/>
      <w:lvlText w:val="%7."/>
      <w:lvlJc w:val="left"/>
      <w:pPr>
        <w:ind w:left="5040" w:hanging="360"/>
      </w:pPr>
    </w:lvl>
    <w:lvl w:ilvl="7" w:tplc="E76A628A">
      <w:start w:val="1"/>
      <w:numFmt w:val="lowerLetter"/>
      <w:lvlText w:val="%8."/>
      <w:lvlJc w:val="left"/>
      <w:pPr>
        <w:ind w:left="5760" w:hanging="360"/>
      </w:pPr>
    </w:lvl>
    <w:lvl w:ilvl="8" w:tplc="CA826F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824AA"/>
    <w:multiLevelType w:val="hybridMultilevel"/>
    <w:tmpl w:val="80BA00C8"/>
    <w:lvl w:ilvl="0" w:tplc="34A2A0F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E104F9FA">
      <w:start w:val="1"/>
      <w:numFmt w:val="lowerLetter"/>
      <w:lvlText w:val="%2."/>
      <w:lvlJc w:val="left"/>
      <w:pPr>
        <w:ind w:left="2008" w:hanging="360"/>
      </w:pPr>
    </w:lvl>
    <w:lvl w:ilvl="2" w:tplc="B262EBA0">
      <w:start w:val="1"/>
      <w:numFmt w:val="lowerRoman"/>
      <w:lvlText w:val="%3."/>
      <w:lvlJc w:val="right"/>
      <w:pPr>
        <w:ind w:left="2728" w:hanging="180"/>
      </w:pPr>
    </w:lvl>
    <w:lvl w:ilvl="3" w:tplc="E8AA47A4">
      <w:start w:val="1"/>
      <w:numFmt w:val="decimal"/>
      <w:lvlText w:val="%4."/>
      <w:lvlJc w:val="left"/>
      <w:pPr>
        <w:ind w:left="3448" w:hanging="360"/>
      </w:pPr>
    </w:lvl>
    <w:lvl w:ilvl="4" w:tplc="CE287A52">
      <w:start w:val="1"/>
      <w:numFmt w:val="lowerLetter"/>
      <w:lvlText w:val="%5."/>
      <w:lvlJc w:val="left"/>
      <w:pPr>
        <w:ind w:left="4168" w:hanging="360"/>
      </w:pPr>
    </w:lvl>
    <w:lvl w:ilvl="5" w:tplc="415821E0">
      <w:start w:val="1"/>
      <w:numFmt w:val="lowerRoman"/>
      <w:lvlText w:val="%6."/>
      <w:lvlJc w:val="right"/>
      <w:pPr>
        <w:ind w:left="4888" w:hanging="180"/>
      </w:pPr>
    </w:lvl>
    <w:lvl w:ilvl="6" w:tplc="1A7206BC">
      <w:start w:val="1"/>
      <w:numFmt w:val="decimal"/>
      <w:lvlText w:val="%7."/>
      <w:lvlJc w:val="left"/>
      <w:pPr>
        <w:ind w:left="5608" w:hanging="360"/>
      </w:pPr>
    </w:lvl>
    <w:lvl w:ilvl="7" w:tplc="991664E6">
      <w:start w:val="1"/>
      <w:numFmt w:val="lowerLetter"/>
      <w:lvlText w:val="%8."/>
      <w:lvlJc w:val="left"/>
      <w:pPr>
        <w:ind w:left="6328" w:hanging="360"/>
      </w:pPr>
    </w:lvl>
    <w:lvl w:ilvl="8" w:tplc="65D4D614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42"/>
    <w:rsid w:val="00047D26"/>
    <w:rsid w:val="00051472"/>
    <w:rsid w:val="00055D6B"/>
    <w:rsid w:val="00063D2D"/>
    <w:rsid w:val="00085CD3"/>
    <w:rsid w:val="000A228A"/>
    <w:rsid w:val="000D75ED"/>
    <w:rsid w:val="001001A4"/>
    <w:rsid w:val="001820B4"/>
    <w:rsid w:val="001861BF"/>
    <w:rsid w:val="0019314F"/>
    <w:rsid w:val="001B4B24"/>
    <w:rsid w:val="001F6654"/>
    <w:rsid w:val="00207961"/>
    <w:rsid w:val="002330AE"/>
    <w:rsid w:val="0025461C"/>
    <w:rsid w:val="002E4110"/>
    <w:rsid w:val="003229C2"/>
    <w:rsid w:val="003A37B4"/>
    <w:rsid w:val="003B289A"/>
    <w:rsid w:val="003D77E3"/>
    <w:rsid w:val="00422916"/>
    <w:rsid w:val="00455576"/>
    <w:rsid w:val="004731C7"/>
    <w:rsid w:val="004775A4"/>
    <w:rsid w:val="004D5410"/>
    <w:rsid w:val="00550FDA"/>
    <w:rsid w:val="00560B3B"/>
    <w:rsid w:val="005856AC"/>
    <w:rsid w:val="005E3583"/>
    <w:rsid w:val="00611B5C"/>
    <w:rsid w:val="00681DB5"/>
    <w:rsid w:val="006B2853"/>
    <w:rsid w:val="007141E2"/>
    <w:rsid w:val="00844AF7"/>
    <w:rsid w:val="008C1342"/>
    <w:rsid w:val="008F55F7"/>
    <w:rsid w:val="00931208"/>
    <w:rsid w:val="00994D42"/>
    <w:rsid w:val="009A42E5"/>
    <w:rsid w:val="009B304B"/>
    <w:rsid w:val="009E6270"/>
    <w:rsid w:val="00A46BE1"/>
    <w:rsid w:val="00A56930"/>
    <w:rsid w:val="00AC4503"/>
    <w:rsid w:val="00AD40CC"/>
    <w:rsid w:val="00AD5298"/>
    <w:rsid w:val="00AD5B6C"/>
    <w:rsid w:val="00AE05A0"/>
    <w:rsid w:val="00AE4008"/>
    <w:rsid w:val="00B00679"/>
    <w:rsid w:val="00B02844"/>
    <w:rsid w:val="00B076E3"/>
    <w:rsid w:val="00B842A4"/>
    <w:rsid w:val="00BA6952"/>
    <w:rsid w:val="00BC1907"/>
    <w:rsid w:val="00CC4F4C"/>
    <w:rsid w:val="00D36B68"/>
    <w:rsid w:val="00D5185F"/>
    <w:rsid w:val="00D97B20"/>
    <w:rsid w:val="00DE2E22"/>
    <w:rsid w:val="00E1683E"/>
    <w:rsid w:val="00E16A36"/>
    <w:rsid w:val="00E32D60"/>
    <w:rsid w:val="00E33326"/>
    <w:rsid w:val="00E66757"/>
    <w:rsid w:val="00E85D3B"/>
    <w:rsid w:val="00E90725"/>
    <w:rsid w:val="00ED1249"/>
    <w:rsid w:val="00EF56EB"/>
    <w:rsid w:val="00F06527"/>
    <w:rsid w:val="00F71E59"/>
    <w:rsid w:val="00F7709E"/>
    <w:rsid w:val="00F9430A"/>
    <w:rsid w:val="00FB500F"/>
    <w:rsid w:val="00FC670F"/>
    <w:rsid w:val="00FF0161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391F"/>
  <w15:docId w15:val="{BAB4D8D4-2235-4070-88B4-AA5CA516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b/>
      <w:sz w:val="20"/>
      <w:szCs w:val="20"/>
    </w:rPr>
  </w:style>
  <w:style w:type="paragraph" w:styleId="Revize">
    <w:name w:val="Revision"/>
    <w:uiPriority w:val="99"/>
    <w:pPr>
      <w:spacing w:after="0" w:line="240" w:lineRule="auto"/>
    </w:pPr>
  </w:style>
  <w:style w:type="paragraph" w:customStyle="1" w:styleId="Zkladntext21">
    <w:name w:val="Základní text 21"/>
    <w:basedOn w:val="Normln"/>
    <w:pPr>
      <w:spacing w:after="0" w:line="240" w:lineRule="auto"/>
      <w:jc w:val="both"/>
    </w:pPr>
    <w:rPr>
      <w:rFonts w:ascii="Times New Roman"/>
      <w:sz w:val="24"/>
      <w:szCs w:val="20"/>
      <w:lang w:val="en-GB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7B20"/>
    <w:rPr>
      <w:color w:val="605E5C"/>
      <w:shd w:val="clear" w:color="auto" w:fill="E1DFDD"/>
    </w:rPr>
  </w:style>
  <w:style w:type="character" w:customStyle="1" w:styleId="platne">
    <w:name w:val="platne"/>
    <w:basedOn w:val="Standardnpsmoodstavce"/>
    <w:rsid w:val="009A42E5"/>
  </w:style>
  <w:style w:type="paragraph" w:customStyle="1" w:styleId="Normln1">
    <w:name w:val="Normální1"/>
    <w:basedOn w:val="Normln"/>
    <w:rsid w:val="009A42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/>
      <w:sz w:val="20"/>
      <w:szCs w:val="20"/>
    </w:rPr>
  </w:style>
  <w:style w:type="paragraph" w:customStyle="1" w:styleId="Prosttext1">
    <w:name w:val="Prostý text1"/>
    <w:basedOn w:val="Normln"/>
    <w:rsid w:val="009A42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Zvraznn1">
    <w:name w:val="Zvýraznění1"/>
    <w:rsid w:val="009A42E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Podlešák</dc:creator>
  <cp:keywords/>
  <dc:description/>
  <cp:lastModifiedBy>Martin Slavev</cp:lastModifiedBy>
  <cp:revision>15</cp:revision>
  <dcterms:created xsi:type="dcterms:W3CDTF">2018-07-17T21:44:00Z</dcterms:created>
  <dcterms:modified xsi:type="dcterms:W3CDTF">2024-06-05T10:35:00Z</dcterms:modified>
</cp:coreProperties>
</file>